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86" w:rsidRPr="007401DE" w:rsidRDefault="00C45986" w:rsidP="0019514D">
      <w:pPr>
        <w:pStyle w:val="BodyText"/>
        <w:pageBreakBefore/>
        <w:ind w:left="0"/>
        <w:rPr>
          <w:rFonts w:ascii="Times New Roman" w:hAnsi="Times New Roman"/>
          <w:b/>
          <w:bCs/>
          <w:sz w:val="24"/>
          <w:szCs w:val="24"/>
        </w:rPr>
      </w:pPr>
      <w:r w:rsidRPr="007401DE">
        <w:rPr>
          <w:rFonts w:ascii="Times New Roman" w:hAnsi="Times New Roman"/>
          <w:b/>
          <w:bCs/>
          <w:sz w:val="24"/>
          <w:szCs w:val="24"/>
        </w:rPr>
        <w:t xml:space="preserve">Vorm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401DE">
        <w:rPr>
          <w:rFonts w:ascii="Times New Roman" w:hAnsi="Times New Roman"/>
          <w:b/>
          <w:bCs/>
          <w:sz w:val="24"/>
          <w:szCs w:val="24"/>
        </w:rPr>
        <w:t>. Pakkumuslisa</w:t>
      </w:r>
    </w:p>
    <w:p w:rsidR="00C45986" w:rsidRPr="007401DE" w:rsidRDefault="00C45986" w:rsidP="00C45986">
      <w:pPr>
        <w:tabs>
          <w:tab w:val="left" w:pos="14083"/>
          <w:tab w:val="left" w:pos="14790"/>
          <w:tab w:val="left" w:pos="15498"/>
          <w:tab w:val="left" w:pos="16206"/>
          <w:tab w:val="left" w:pos="16914"/>
          <w:tab w:val="left" w:pos="17622"/>
          <w:tab w:val="left" w:pos="18330"/>
          <w:tab w:val="left" w:pos="19038"/>
          <w:tab w:val="left" w:pos="19746"/>
        </w:tabs>
        <w:ind w:left="704" w:right="-226" w:hanging="704"/>
        <w:rPr>
          <w:szCs w:val="24"/>
        </w:rPr>
      </w:pPr>
    </w:p>
    <w:p w:rsidR="00C45986" w:rsidRPr="007401DE" w:rsidRDefault="00C45986" w:rsidP="00C45986">
      <w:pPr>
        <w:jc w:val="both"/>
        <w:rPr>
          <w:bCs/>
          <w:szCs w:val="24"/>
        </w:rPr>
      </w:pPr>
      <w:r w:rsidRPr="007401DE">
        <w:rPr>
          <w:bCs/>
          <w:szCs w:val="24"/>
        </w:rPr>
        <w:t>Riigihange:</w:t>
      </w:r>
      <w:r w:rsidRPr="007401DE">
        <w:rPr>
          <w:b/>
          <w:szCs w:val="24"/>
        </w:rPr>
        <w:t xml:space="preserve"> </w:t>
      </w:r>
      <w:r w:rsidRPr="007401DE">
        <w:rPr>
          <w:szCs w:val="24"/>
        </w:rPr>
        <w:t>“</w:t>
      </w:r>
      <w:r w:rsidR="00064A7A" w:rsidRPr="00064A7A">
        <w:t xml:space="preserve"> Hullo küla veemajandusprojekt   </w:t>
      </w:r>
      <w:r>
        <w:t>“</w:t>
      </w:r>
    </w:p>
    <w:p w:rsidR="00C45986" w:rsidRPr="007401DE" w:rsidRDefault="00C45986" w:rsidP="00C45986">
      <w:pPr>
        <w:pStyle w:val="WW-NormalIndent"/>
        <w:ind w:left="0" w:firstLine="0"/>
        <w:rPr>
          <w:bCs/>
          <w:szCs w:val="24"/>
        </w:rPr>
      </w:pPr>
      <w:r w:rsidRPr="007401DE">
        <w:rPr>
          <w:szCs w:val="24"/>
        </w:rPr>
        <w:t xml:space="preserve">Riigihanke  registreerimisnumber riiklikus riigihangete registris: </w:t>
      </w:r>
      <w:r w:rsidR="00147C82">
        <w:rPr>
          <w:szCs w:val="24"/>
        </w:rPr>
        <w:t>……….</w:t>
      </w:r>
      <w:bookmarkStart w:id="0" w:name="_GoBack"/>
      <w:bookmarkEnd w:id="0"/>
    </w:p>
    <w:p w:rsidR="00C45986" w:rsidRPr="007401DE" w:rsidRDefault="00C45986" w:rsidP="00C45986">
      <w:pPr>
        <w:pStyle w:val="WW-NormalIndent"/>
        <w:ind w:left="0" w:firstLine="0"/>
        <w:rPr>
          <w:bCs/>
          <w:szCs w:val="24"/>
        </w:rPr>
      </w:pPr>
    </w:p>
    <w:p w:rsidR="00C45986" w:rsidRPr="007401DE" w:rsidRDefault="00C45986" w:rsidP="00C45986">
      <w:pPr>
        <w:tabs>
          <w:tab w:val="left" w:pos="14083"/>
          <w:tab w:val="left" w:pos="14790"/>
          <w:tab w:val="left" w:pos="15498"/>
          <w:tab w:val="left" w:pos="16206"/>
          <w:tab w:val="left" w:pos="16914"/>
          <w:tab w:val="left" w:pos="17622"/>
          <w:tab w:val="left" w:pos="18330"/>
          <w:tab w:val="left" w:pos="19038"/>
          <w:tab w:val="left" w:pos="19746"/>
        </w:tabs>
        <w:ind w:left="704" w:right="-226" w:hanging="704"/>
        <w:rPr>
          <w:szCs w:val="24"/>
        </w:rPr>
      </w:pPr>
      <w:r w:rsidRPr="007401DE">
        <w:rPr>
          <w:szCs w:val="24"/>
        </w:rPr>
        <w:t xml:space="preserve">Hankija: </w:t>
      </w:r>
      <w:r w:rsidR="00064A7A">
        <w:rPr>
          <w:szCs w:val="24"/>
        </w:rPr>
        <w:t>Vormsi Vallavalitsus</w:t>
      </w:r>
    </w:p>
    <w:p w:rsidR="00C45986" w:rsidRPr="007401DE" w:rsidRDefault="00C45986" w:rsidP="00C45986">
      <w:pPr>
        <w:tabs>
          <w:tab w:val="left" w:pos="14083"/>
          <w:tab w:val="left" w:pos="14790"/>
          <w:tab w:val="left" w:pos="15498"/>
          <w:tab w:val="left" w:pos="16206"/>
          <w:tab w:val="left" w:pos="16914"/>
          <w:tab w:val="left" w:pos="17622"/>
          <w:tab w:val="left" w:pos="18330"/>
          <w:tab w:val="left" w:pos="19038"/>
          <w:tab w:val="left" w:pos="19746"/>
        </w:tabs>
        <w:ind w:left="704" w:right="-226" w:hanging="704"/>
        <w:rPr>
          <w:szCs w:val="24"/>
        </w:rPr>
      </w:pPr>
    </w:p>
    <w:p w:rsidR="00C45986" w:rsidRPr="0016036A" w:rsidRDefault="00C45986" w:rsidP="00C45986">
      <w:pPr>
        <w:jc w:val="both"/>
        <w:rPr>
          <w:szCs w:val="24"/>
          <w:u w:val="single"/>
        </w:rPr>
      </w:pPr>
    </w:p>
    <w:p w:rsidR="00C45986" w:rsidRPr="0016036A" w:rsidRDefault="00C45986" w:rsidP="00C45986">
      <w:pPr>
        <w:jc w:val="both"/>
        <w:rPr>
          <w:szCs w:val="24"/>
        </w:rPr>
      </w:pPr>
      <w:r w:rsidRPr="0016036A">
        <w:rPr>
          <w:szCs w:val="24"/>
          <w:u w:val="single"/>
        </w:rPr>
        <w:t>Märkused:</w:t>
      </w:r>
      <w:r w:rsidRPr="0016036A">
        <w:rPr>
          <w:szCs w:val="24"/>
        </w:rPr>
        <w:t xml:space="preserve"> </w:t>
      </w:r>
    </w:p>
    <w:p w:rsidR="00C45986" w:rsidRPr="0016036A" w:rsidRDefault="00C45986" w:rsidP="00C45986">
      <w:pPr>
        <w:jc w:val="both"/>
        <w:rPr>
          <w:szCs w:val="24"/>
        </w:rPr>
      </w:pPr>
      <w:r w:rsidRPr="0016036A">
        <w:rPr>
          <w:szCs w:val="24"/>
        </w:rPr>
        <w:t>Pakkuja peab täitma tühjad kohad Pakkumuslisas</w:t>
      </w:r>
    </w:p>
    <w:p w:rsidR="00C45986" w:rsidRPr="0016036A" w:rsidRDefault="00C45986" w:rsidP="00C45986">
      <w:pPr>
        <w:ind w:left="360"/>
        <w:jc w:val="both"/>
        <w:rPr>
          <w:i/>
          <w:szCs w:val="24"/>
        </w:rPr>
      </w:pPr>
    </w:p>
    <w:tbl>
      <w:tblPr>
        <w:tblW w:w="8109" w:type="dxa"/>
        <w:tblInd w:w="-8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993"/>
        <w:gridCol w:w="4116"/>
      </w:tblGrid>
      <w:tr w:rsidR="007E7490" w:rsidRPr="0016036A" w:rsidTr="007E7490">
        <w:trPr>
          <w:cantSplit/>
          <w:tblHeader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16036A">
              <w:rPr>
                <w:b/>
                <w:szCs w:val="24"/>
              </w:rPr>
              <w:t>Üksikasi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ind w:left="74"/>
              <w:jc w:val="center"/>
              <w:rPr>
                <w:b/>
                <w:szCs w:val="24"/>
              </w:rPr>
            </w:pPr>
            <w:r w:rsidRPr="0016036A">
              <w:rPr>
                <w:b/>
                <w:szCs w:val="24"/>
              </w:rPr>
              <w:t>Andmed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pStyle w:val="Footer"/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Tellija nimi ja aadress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064A7A" w:rsidP="00064A7A">
            <w:pPr>
              <w:spacing w:before="100" w:beforeAutospacing="1" w:after="100" w:afterAutospacing="1"/>
              <w:ind w:left="74"/>
              <w:rPr>
                <w:szCs w:val="24"/>
              </w:rPr>
            </w:pPr>
            <w:r>
              <w:rPr>
                <w:szCs w:val="24"/>
              </w:rPr>
              <w:t>Vormsi Vallavalitsus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Töövõtja nimi ja aadress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pStyle w:val="Kirjeldus"/>
              <w:snapToGrid w:val="0"/>
              <w:spacing w:before="100" w:beforeAutospacing="1" w:after="100" w:afterAutospacing="1"/>
              <w:ind w:left="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16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täidab</w:t>
            </w:r>
            <w:proofErr w:type="spellEnd"/>
            <w:r w:rsidRPr="0016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pakkuja</w:t>
            </w:r>
            <w:proofErr w:type="spellEnd"/>
            <w:r w:rsidRPr="0016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Inseneri nimi ja aadress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407684">
            <w:pPr>
              <w:keepLines/>
              <w:tabs>
                <w:tab w:val="left" w:pos="0"/>
                <w:tab w:val="left" w:pos="360"/>
                <w:tab w:val="left" w:pos="720"/>
              </w:tabs>
              <w:snapToGrid w:val="0"/>
              <w:spacing w:before="100" w:beforeAutospacing="1" w:after="100" w:afterAutospacing="1"/>
              <w:ind w:left="74"/>
              <w:rPr>
                <w:i/>
                <w:szCs w:val="24"/>
              </w:rPr>
            </w:pPr>
            <w:r w:rsidRPr="0016036A">
              <w:rPr>
                <w:i/>
                <w:szCs w:val="24"/>
              </w:rPr>
              <w:t xml:space="preserve">Täpsustatakse enne </w:t>
            </w:r>
            <w:r>
              <w:rPr>
                <w:i/>
                <w:szCs w:val="24"/>
              </w:rPr>
              <w:t>ehitustööde algust</w:t>
            </w:r>
          </w:p>
        </w:tc>
      </w:tr>
      <w:tr w:rsidR="007E7490" w:rsidRPr="0016036A" w:rsidTr="007E7490">
        <w:trPr>
          <w:cantSplit/>
          <w:trHeight w:val="607"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Tellija esindaja nimi ja aadress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064A7A" w:rsidP="001560EC">
            <w:pPr>
              <w:spacing w:before="100" w:beforeAutospacing="1" w:after="100" w:afterAutospacing="1"/>
              <w:ind w:left="39"/>
              <w:rPr>
                <w:b/>
                <w:bCs/>
                <w:szCs w:val="24"/>
              </w:rPr>
            </w:pPr>
            <w:r>
              <w:rPr>
                <w:szCs w:val="24"/>
              </w:rPr>
              <w:t>……………………………….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Töövõtja esindaja nimi ja aadress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keepLines/>
              <w:tabs>
                <w:tab w:val="left" w:pos="0"/>
                <w:tab w:val="left" w:pos="360"/>
                <w:tab w:val="left" w:pos="720"/>
              </w:tabs>
              <w:snapToGrid w:val="0"/>
              <w:spacing w:before="100" w:beforeAutospacing="1" w:after="100" w:afterAutospacing="1"/>
              <w:ind w:left="74"/>
              <w:rPr>
                <w:szCs w:val="24"/>
              </w:rPr>
            </w:pPr>
            <w:r w:rsidRPr="0016036A">
              <w:rPr>
                <w:b/>
                <w:bCs/>
                <w:szCs w:val="24"/>
              </w:rPr>
              <w:t>[täidab pakkuja]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pStyle w:val="Kirjeldus"/>
              <w:snapToGri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6A">
              <w:rPr>
                <w:rFonts w:ascii="Times New Roman" w:hAnsi="Times New Roman" w:cs="Times New Roman"/>
                <w:sz w:val="24"/>
                <w:szCs w:val="24"/>
              </w:rPr>
              <w:t>Tööde</w:t>
            </w:r>
            <w:proofErr w:type="spellEnd"/>
            <w:r w:rsidRPr="0016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6A">
              <w:rPr>
                <w:rFonts w:ascii="Times New Roman" w:hAnsi="Times New Roman" w:cs="Times New Roman"/>
                <w:sz w:val="24"/>
                <w:szCs w:val="24"/>
              </w:rPr>
              <w:t>Täitmisaeg</w:t>
            </w:r>
            <w:proofErr w:type="spellEnd"/>
            <w:r w:rsidRPr="0016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064A7A" w:rsidP="00407684">
            <w:pPr>
              <w:pStyle w:val="Footer"/>
              <w:snapToGrid w:val="0"/>
              <w:spacing w:before="100" w:beforeAutospacing="1" w:after="100" w:afterAutospacing="1"/>
              <w:ind w:left="74"/>
              <w:rPr>
                <w:szCs w:val="24"/>
              </w:rPr>
            </w:pPr>
            <w:r>
              <w:rPr>
                <w:szCs w:val="24"/>
              </w:rPr>
              <w:t>……………………..</w:t>
            </w:r>
            <w:r w:rsidR="007E7490">
              <w:rPr>
                <w:szCs w:val="24"/>
              </w:rPr>
              <w:t xml:space="preserve"> 2016.a.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Puudustest teatamise ajavahemik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ind w:left="74"/>
              <w:rPr>
                <w:szCs w:val="24"/>
              </w:rPr>
            </w:pPr>
            <w:r w:rsidRPr="0016036A">
              <w:rPr>
                <w:szCs w:val="24"/>
              </w:rPr>
              <w:t>730  päeva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Elektroonilised sidevahendid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pStyle w:val="Header"/>
              <w:snapToGrid w:val="0"/>
              <w:spacing w:before="100" w:beforeAutospacing="1" w:after="100" w:afterAutospacing="1"/>
              <w:ind w:left="74"/>
              <w:rPr>
                <w:szCs w:val="24"/>
              </w:rPr>
            </w:pPr>
            <w:r w:rsidRPr="0016036A">
              <w:rPr>
                <w:szCs w:val="24"/>
              </w:rPr>
              <w:t>dokument ehk ametlik allkirjastatud kiri e-kirja manusena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Kohaldatav õigus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ind w:left="74"/>
              <w:rPr>
                <w:szCs w:val="24"/>
              </w:rPr>
            </w:pPr>
            <w:r w:rsidRPr="0016036A">
              <w:rPr>
                <w:szCs w:val="24"/>
              </w:rPr>
              <w:t>Eesti Vabariigi õigus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Juhtiv keel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ind w:left="74"/>
              <w:rPr>
                <w:szCs w:val="24"/>
              </w:rPr>
            </w:pPr>
            <w:r w:rsidRPr="0016036A">
              <w:rPr>
                <w:szCs w:val="24"/>
              </w:rPr>
              <w:t>eesti keel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 xml:space="preserve">Suhtlemiskeel 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ind w:left="74"/>
              <w:rPr>
                <w:szCs w:val="24"/>
              </w:rPr>
            </w:pPr>
            <w:r w:rsidRPr="0016036A">
              <w:rPr>
                <w:szCs w:val="24"/>
              </w:rPr>
              <w:t>eesti keel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Ehitusplatsile juurdepääsu aeg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pStyle w:val="Kirjeldus"/>
              <w:snapToGrid w:val="0"/>
              <w:spacing w:before="100" w:beforeAutospacing="1" w:after="100" w:afterAutospacing="1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koheselt</w:t>
            </w:r>
            <w:proofErr w:type="spellEnd"/>
            <w:r w:rsidRPr="0016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Normaalne tööaeg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ind w:left="74"/>
              <w:rPr>
                <w:szCs w:val="24"/>
              </w:rPr>
            </w:pPr>
            <w:r w:rsidRPr="0016036A">
              <w:rPr>
                <w:szCs w:val="24"/>
              </w:rPr>
              <w:t>07.00-19.00 v.a. nädalavahetused ja riiklikud pühad.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Tööde täitmisega hilinemisega kaasnev leppetrahv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407684">
            <w:pPr>
              <w:snapToGrid w:val="0"/>
              <w:spacing w:before="100" w:beforeAutospacing="1" w:after="100" w:afterAutospacing="1"/>
              <w:ind w:left="74"/>
              <w:rPr>
                <w:szCs w:val="24"/>
              </w:rPr>
            </w:pPr>
            <w:r w:rsidRPr="0016036A">
              <w:rPr>
                <w:szCs w:val="24"/>
              </w:rPr>
              <w:t>0,</w:t>
            </w:r>
            <w:r>
              <w:rPr>
                <w:szCs w:val="24"/>
              </w:rPr>
              <w:t>05</w:t>
            </w:r>
            <w:r w:rsidRPr="0016036A">
              <w:rPr>
                <w:szCs w:val="24"/>
              </w:rPr>
              <w:t xml:space="preserve">% Lepinguhinnast </w:t>
            </w:r>
            <w:r>
              <w:rPr>
                <w:szCs w:val="24"/>
              </w:rPr>
              <w:t xml:space="preserve">(Lepingujärgse vastavalt Lepingutingimustele pikendatud Täitmisaja lõppemise seisuga) </w:t>
            </w:r>
            <w:r w:rsidRPr="0016036A">
              <w:rPr>
                <w:szCs w:val="24"/>
              </w:rPr>
              <w:t>päevas.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Leppetrahvi maksimumsumma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407684">
            <w:pPr>
              <w:snapToGrid w:val="0"/>
              <w:spacing w:before="100" w:beforeAutospacing="1" w:after="100" w:afterAutospacing="1"/>
              <w:ind w:left="74"/>
              <w:rPr>
                <w:szCs w:val="24"/>
              </w:rPr>
            </w:pPr>
            <w:r w:rsidRPr="0016036A">
              <w:rPr>
                <w:szCs w:val="24"/>
              </w:rPr>
              <w:t>10% Lepinguhinnast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7E7490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 xml:space="preserve">Ettemakse 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7E7490">
            <w:pPr>
              <w:snapToGrid w:val="0"/>
              <w:spacing w:before="100" w:beforeAutospacing="1" w:after="100" w:afterAutospacing="1"/>
              <w:ind w:left="74"/>
              <w:rPr>
                <w:szCs w:val="24"/>
              </w:rPr>
            </w:pPr>
            <w:r>
              <w:rPr>
                <w:szCs w:val="24"/>
              </w:rPr>
              <w:t>Ei kohaldata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Osamaksete arv ja tasumise aeg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7E7490">
            <w:pPr>
              <w:snapToGrid w:val="0"/>
              <w:spacing w:before="100" w:beforeAutospacing="1" w:after="100" w:afterAutospacing="1"/>
              <w:ind w:left="74"/>
              <w:rPr>
                <w:szCs w:val="24"/>
                <w:shd w:val="clear" w:color="auto" w:fill="FFFF00"/>
              </w:rPr>
            </w:pPr>
            <w:r w:rsidRPr="0016036A">
              <w:rPr>
                <w:szCs w:val="24"/>
              </w:rPr>
              <w:t xml:space="preserve">1 </w:t>
            </w:r>
            <w:r>
              <w:rPr>
                <w:szCs w:val="24"/>
              </w:rPr>
              <w:t>lõppmakse</w:t>
            </w:r>
            <w:r w:rsidRPr="0016036A">
              <w:rPr>
                <w:szCs w:val="24"/>
              </w:rPr>
              <w:t>,</w:t>
            </w:r>
            <w:r>
              <w:rPr>
                <w:szCs w:val="24"/>
              </w:rPr>
              <w:t xml:space="preserve"> 30</w:t>
            </w:r>
            <w:r w:rsidRPr="0016036A">
              <w:rPr>
                <w:szCs w:val="24"/>
              </w:rPr>
              <w:t xml:space="preserve"> kalendripäeva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Tasumiseks kasutatavad valuutad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pacing w:before="100" w:beforeAutospacing="1" w:after="100" w:afterAutospacing="1"/>
              <w:ind w:left="74"/>
              <w:rPr>
                <w:szCs w:val="24"/>
              </w:rPr>
            </w:pPr>
            <w:r w:rsidRPr="0016036A">
              <w:rPr>
                <w:szCs w:val="24"/>
              </w:rPr>
              <w:t xml:space="preserve">Tellija tasub eurodes </w:t>
            </w:r>
          </w:p>
        </w:tc>
      </w:tr>
      <w:tr w:rsidR="00064A7A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4A7A" w:rsidRPr="0016036A" w:rsidRDefault="00064A7A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Täitmistagatis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7A" w:rsidRPr="0016036A" w:rsidRDefault="00064A7A" w:rsidP="00064A7A">
            <w:pPr>
              <w:spacing w:before="100" w:beforeAutospacing="1" w:after="100" w:afterAutospacing="1"/>
              <w:ind w:left="74"/>
              <w:rPr>
                <w:szCs w:val="24"/>
              </w:rPr>
            </w:pPr>
            <w:r w:rsidRPr="00064A7A">
              <w:rPr>
                <w:szCs w:val="24"/>
              </w:rPr>
              <w:t>Puudustest Teatamise Ajavahemiku Täitmistagatis 5% lõplikust Lepinguhinnast ilma käibemaksuta (ajaliselt viimase Vastuvõtuakti väljastamise seisuga). Garantiitagatis peab kehtima hiljemalt alates Töö üleandmisest Tellijale ja olema kehtiv vähemalt kaks kuud peale garantiiperioodi lõppu 24+2 kuud.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Maksimaalne mahaarvamine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pacing w:before="100" w:beforeAutospacing="1" w:after="100" w:afterAutospacing="1"/>
              <w:ind w:left="74"/>
              <w:rPr>
                <w:szCs w:val="24"/>
              </w:rPr>
            </w:pPr>
            <w:r>
              <w:rPr>
                <w:szCs w:val="24"/>
              </w:rPr>
              <w:t>E</w:t>
            </w:r>
            <w:r w:rsidRPr="0016036A">
              <w:rPr>
                <w:szCs w:val="24"/>
              </w:rPr>
              <w:t>i kohaldata</w:t>
            </w:r>
          </w:p>
        </w:tc>
      </w:tr>
      <w:tr w:rsidR="007E7490" w:rsidRPr="00AC21C8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0A6818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0A6818">
              <w:rPr>
                <w:szCs w:val="24"/>
              </w:rPr>
              <w:lastRenderedPageBreak/>
              <w:t>Kolmanda isiku kindlustuse miinimumsumma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0A6818" w:rsidRDefault="00064A7A" w:rsidP="00064A7A">
            <w:pPr>
              <w:snapToGrid w:val="0"/>
              <w:spacing w:before="100" w:beforeAutospacing="1" w:after="100" w:afterAutospacing="1"/>
              <w:ind w:left="74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7490" w:rsidRPr="000A6818">
              <w:rPr>
                <w:szCs w:val="24"/>
              </w:rPr>
              <w:t>0 000 eurot  ühe juhtumi kohta, piiramata juhtumite arvuga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Töövõtja omavastutuse ülempiir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ind w:left="74"/>
              <w:rPr>
                <w:szCs w:val="24"/>
              </w:rPr>
            </w:pPr>
            <w:r w:rsidRPr="0016036A">
              <w:rPr>
                <w:szCs w:val="24"/>
              </w:rPr>
              <w:t>1000 eurot iga kindlustusjuhtumi korral</w:t>
            </w:r>
          </w:p>
        </w:tc>
      </w:tr>
      <w:tr w:rsidR="007E7490" w:rsidRPr="0016036A" w:rsidTr="007E7490">
        <w:trPr>
          <w:cantSplit/>
        </w:trPr>
        <w:tc>
          <w:tcPr>
            <w:tcW w:w="3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rPr>
                <w:szCs w:val="24"/>
              </w:rPr>
            </w:pPr>
            <w:r w:rsidRPr="0016036A">
              <w:rPr>
                <w:szCs w:val="24"/>
              </w:rPr>
              <w:t>Vaidluste Lahendamise Komisjon on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90" w:rsidRPr="0016036A" w:rsidRDefault="007E7490" w:rsidP="001560EC">
            <w:pPr>
              <w:snapToGrid w:val="0"/>
              <w:spacing w:before="100" w:beforeAutospacing="1" w:after="100" w:afterAutospacing="1"/>
              <w:ind w:left="74"/>
              <w:rPr>
                <w:szCs w:val="24"/>
              </w:rPr>
            </w:pPr>
            <w:r w:rsidRPr="0016036A">
              <w:rPr>
                <w:szCs w:val="24"/>
              </w:rPr>
              <w:t>üheliikmeline (vahendaja)</w:t>
            </w:r>
          </w:p>
        </w:tc>
      </w:tr>
    </w:tbl>
    <w:p w:rsidR="00C45986" w:rsidRDefault="00C45986" w:rsidP="00C45986">
      <w:pPr>
        <w:spacing w:after="120"/>
        <w:jc w:val="both"/>
        <w:rPr>
          <w:szCs w:val="24"/>
        </w:rPr>
      </w:pPr>
    </w:p>
    <w:p w:rsidR="00C45986" w:rsidRDefault="00C45986" w:rsidP="00C45986">
      <w:pPr>
        <w:spacing w:after="120"/>
        <w:jc w:val="both"/>
        <w:rPr>
          <w:szCs w:val="24"/>
        </w:rPr>
      </w:pPr>
    </w:p>
    <w:p w:rsidR="004C151A" w:rsidRPr="004C151A" w:rsidRDefault="004C151A" w:rsidP="004C151A">
      <w:pPr>
        <w:tabs>
          <w:tab w:val="left" w:pos="707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ind w:left="704" w:right="-226" w:hanging="704"/>
        <w:rPr>
          <w:szCs w:val="24"/>
        </w:rPr>
      </w:pPr>
    </w:p>
    <w:p w:rsidR="003D3B76" w:rsidRPr="003D3B76" w:rsidRDefault="003D3B76" w:rsidP="003D3B76">
      <w:pPr>
        <w:spacing w:line="360" w:lineRule="auto"/>
        <w:rPr>
          <w:szCs w:val="24"/>
        </w:rPr>
      </w:pPr>
      <w:r w:rsidRPr="003D3B76">
        <w:rPr>
          <w:b/>
          <w:szCs w:val="24"/>
        </w:rPr>
        <w:t>Pakkuja esindaja</w:t>
      </w:r>
      <w:r w:rsidRPr="003D3B76">
        <w:rPr>
          <w:szCs w:val="24"/>
        </w:rPr>
        <w:t xml:space="preserve"> </w:t>
      </w:r>
      <w:r w:rsidRPr="003D3B76">
        <w:rPr>
          <w:i/>
          <w:szCs w:val="24"/>
        </w:rPr>
        <w:t>(kui allkirjastaja ei ole selleks juriidiliselt volitatud, siis tuleb pakkumusele lisada juriidiliselt volitatud isiku volitus allkirjastamiseks)</w:t>
      </w:r>
      <w:r w:rsidRPr="003D3B76">
        <w:rPr>
          <w:b/>
          <w:szCs w:val="24"/>
        </w:rPr>
        <w:t>:</w:t>
      </w:r>
      <w:r w:rsidRPr="003D3B76">
        <w:rPr>
          <w:szCs w:val="24"/>
        </w:rPr>
        <w:t xml:space="preserve"> </w:t>
      </w:r>
      <w:r w:rsidRPr="003D3B76">
        <w:rPr>
          <w:szCs w:val="24"/>
        </w:rPr>
        <w:tab/>
      </w:r>
    </w:p>
    <w:p w:rsidR="003D3B76" w:rsidRPr="003D3B76" w:rsidRDefault="003D3B76" w:rsidP="003D3B76">
      <w:pPr>
        <w:spacing w:line="360" w:lineRule="auto"/>
        <w:rPr>
          <w:szCs w:val="24"/>
        </w:rPr>
      </w:pPr>
    </w:p>
    <w:p w:rsidR="003D3B76" w:rsidRPr="003D3B76" w:rsidRDefault="003D3B76" w:rsidP="003D3B76">
      <w:pPr>
        <w:spacing w:line="360" w:lineRule="auto"/>
        <w:rPr>
          <w:szCs w:val="24"/>
        </w:rPr>
      </w:pPr>
      <w:r w:rsidRPr="003D3B76">
        <w:rPr>
          <w:szCs w:val="24"/>
        </w:rPr>
        <w:tab/>
      </w:r>
    </w:p>
    <w:p w:rsidR="003D3B76" w:rsidRPr="003D3B76" w:rsidRDefault="003D3B76" w:rsidP="003D3B76">
      <w:pPr>
        <w:spacing w:line="360" w:lineRule="auto"/>
        <w:rPr>
          <w:szCs w:val="24"/>
        </w:rPr>
      </w:pPr>
    </w:p>
    <w:p w:rsidR="003D3B76" w:rsidRPr="003D3B76" w:rsidRDefault="003D3B76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D3B76">
        <w:rPr>
          <w:rFonts w:ascii="Times New Roman" w:hAnsi="Times New Roman" w:cs="Times New Roman"/>
          <w:sz w:val="24"/>
          <w:szCs w:val="24"/>
        </w:rPr>
        <w:t xml:space="preserve">Allkiri </w:t>
      </w:r>
      <w:r w:rsidRPr="003D3B76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:rsidR="003D3B76" w:rsidRPr="003D3B76" w:rsidRDefault="003D3B76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D3B76" w:rsidRPr="003D3B76" w:rsidRDefault="003D3B76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D3B76" w:rsidRPr="003D3B76" w:rsidRDefault="003D3B76" w:rsidP="003D3B76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  <w:r w:rsidRPr="003D3B76">
        <w:rPr>
          <w:rFonts w:ascii="Times New Roman" w:hAnsi="Times New Roman" w:cs="Times New Roman"/>
          <w:sz w:val="24"/>
          <w:szCs w:val="24"/>
        </w:rPr>
        <w:t xml:space="preserve">Kuupäev: </w:t>
      </w:r>
      <w:r w:rsidRPr="003D3B76">
        <w:rPr>
          <w:rFonts w:ascii="Times New Roman" w:hAnsi="Times New Roman" w:cs="Times New Roman"/>
          <w:i/>
          <w:sz w:val="24"/>
          <w:szCs w:val="24"/>
        </w:rPr>
        <w:t>/määratud digitaalse allkirja kuupäevaga/</w:t>
      </w:r>
    </w:p>
    <w:p w:rsidR="003713F4" w:rsidRPr="00F50BFA" w:rsidRDefault="003713F4" w:rsidP="00F50BFA">
      <w:pPr>
        <w:pStyle w:val="Style15"/>
        <w:widowControl/>
        <w:tabs>
          <w:tab w:val="left" w:pos="662"/>
        </w:tabs>
        <w:spacing w:before="115" w:line="274" w:lineRule="exact"/>
        <w:ind w:left="720" w:firstLine="0"/>
        <w:rPr>
          <w:rStyle w:val="FontStyle34"/>
          <w:sz w:val="24"/>
          <w:szCs w:val="24"/>
        </w:rPr>
      </w:pPr>
    </w:p>
    <w:sectPr w:rsidR="003713F4" w:rsidRPr="00F50B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755" w:rsidRDefault="006A7755" w:rsidP="00B664D7">
      <w:r>
        <w:separator/>
      </w:r>
    </w:p>
  </w:endnote>
  <w:endnote w:type="continuationSeparator" w:id="0">
    <w:p w:rsidR="006A7755" w:rsidRDefault="006A7755" w:rsidP="00B6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BA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696214"/>
      <w:docPartObj>
        <w:docPartGallery w:val="Page Numbers (Bottom of Page)"/>
        <w:docPartUnique/>
      </w:docPartObj>
    </w:sdtPr>
    <w:sdtEndPr/>
    <w:sdtContent>
      <w:p w:rsidR="00996478" w:rsidRDefault="009964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C82">
          <w:rPr>
            <w:noProof/>
          </w:rPr>
          <w:t>2</w:t>
        </w:r>
        <w:r>
          <w:fldChar w:fldCharType="end"/>
        </w:r>
      </w:p>
    </w:sdtContent>
  </w:sdt>
  <w:p w:rsidR="00996478" w:rsidRDefault="00996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755" w:rsidRDefault="006A7755" w:rsidP="00B664D7">
      <w:r>
        <w:separator/>
      </w:r>
    </w:p>
  </w:footnote>
  <w:footnote w:type="continuationSeparator" w:id="0">
    <w:p w:rsidR="006A7755" w:rsidRDefault="006A7755" w:rsidP="00B6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D7" w:rsidRDefault="00064A7A" w:rsidP="00B664D7">
    <w:pPr>
      <w:pStyle w:val="Header"/>
    </w:pPr>
    <w:r>
      <w:t>Hullo küla veemajandusprojekt</w:t>
    </w:r>
    <w:r w:rsidR="00B664D7">
      <w:t>. Hankedokumendid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A10C0E4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8462AF"/>
    <w:multiLevelType w:val="multilevel"/>
    <w:tmpl w:val="4A1C80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4C1299"/>
    <w:multiLevelType w:val="multilevel"/>
    <w:tmpl w:val="657A90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954316"/>
    <w:multiLevelType w:val="hybridMultilevel"/>
    <w:tmpl w:val="1B48FD04"/>
    <w:lvl w:ilvl="0" w:tplc="724AF88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A66CD0"/>
    <w:multiLevelType w:val="multilevel"/>
    <w:tmpl w:val="7AE2D0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EB0328"/>
    <w:multiLevelType w:val="multilevel"/>
    <w:tmpl w:val="7A66F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2465A9"/>
    <w:multiLevelType w:val="multilevel"/>
    <w:tmpl w:val="AB660C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7B4B1B"/>
    <w:multiLevelType w:val="multilevel"/>
    <w:tmpl w:val="44C6C1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BB3E44"/>
    <w:multiLevelType w:val="multilevel"/>
    <w:tmpl w:val="E6D6579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65263D"/>
    <w:multiLevelType w:val="multilevel"/>
    <w:tmpl w:val="9C6EA31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192A23"/>
    <w:multiLevelType w:val="multilevel"/>
    <w:tmpl w:val="9362962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CE3894"/>
    <w:multiLevelType w:val="multilevel"/>
    <w:tmpl w:val="9E768F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1"/>
  </w:num>
  <w:num w:numId="12">
    <w:abstractNumId w:val="10"/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D7"/>
    <w:rsid w:val="000424A4"/>
    <w:rsid w:val="00050C1E"/>
    <w:rsid w:val="00064A7A"/>
    <w:rsid w:val="001165EA"/>
    <w:rsid w:val="00147C82"/>
    <w:rsid w:val="00182067"/>
    <w:rsid w:val="0019514D"/>
    <w:rsid w:val="001C2145"/>
    <w:rsid w:val="00231E81"/>
    <w:rsid w:val="00290765"/>
    <w:rsid w:val="0031773C"/>
    <w:rsid w:val="003713F4"/>
    <w:rsid w:val="003D3B76"/>
    <w:rsid w:val="00407684"/>
    <w:rsid w:val="004A1994"/>
    <w:rsid w:val="004C151A"/>
    <w:rsid w:val="004E6922"/>
    <w:rsid w:val="005F1CE2"/>
    <w:rsid w:val="00611168"/>
    <w:rsid w:val="006A7755"/>
    <w:rsid w:val="007E7490"/>
    <w:rsid w:val="00996478"/>
    <w:rsid w:val="009B5ECE"/>
    <w:rsid w:val="009C4A5D"/>
    <w:rsid w:val="00A10C48"/>
    <w:rsid w:val="00AB36DB"/>
    <w:rsid w:val="00AB5C84"/>
    <w:rsid w:val="00B4114A"/>
    <w:rsid w:val="00B664D7"/>
    <w:rsid w:val="00B809F9"/>
    <w:rsid w:val="00C001AA"/>
    <w:rsid w:val="00C23C2D"/>
    <w:rsid w:val="00C45986"/>
    <w:rsid w:val="00CA45AD"/>
    <w:rsid w:val="00CA4E65"/>
    <w:rsid w:val="00CE1989"/>
    <w:rsid w:val="00D879AF"/>
    <w:rsid w:val="00D87E71"/>
    <w:rsid w:val="00EB0E34"/>
    <w:rsid w:val="00EE2E0E"/>
    <w:rsid w:val="00F07C5B"/>
    <w:rsid w:val="00F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E8143-18AE-4E76-8244-1FF21840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B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664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664D7"/>
  </w:style>
  <w:style w:type="paragraph" w:styleId="Footer">
    <w:name w:val="footer"/>
    <w:basedOn w:val="Normal"/>
    <w:link w:val="FooterChar"/>
    <w:unhideWhenUsed/>
    <w:rsid w:val="00B664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664D7"/>
  </w:style>
  <w:style w:type="paragraph" w:customStyle="1" w:styleId="Style7">
    <w:name w:val="Style7"/>
    <w:basedOn w:val="Normal"/>
    <w:uiPriority w:val="99"/>
    <w:rsid w:val="00050C1E"/>
    <w:pPr>
      <w:widowControl w:val="0"/>
      <w:autoSpaceDE w:val="0"/>
      <w:autoSpaceDN w:val="0"/>
      <w:adjustRightInd w:val="0"/>
    </w:pPr>
    <w:rPr>
      <w:szCs w:val="24"/>
      <w:lang w:eastAsia="et-EE"/>
    </w:rPr>
  </w:style>
  <w:style w:type="character" w:customStyle="1" w:styleId="FontStyle33">
    <w:name w:val="Font Style33"/>
    <w:basedOn w:val="DefaultParagraphFont"/>
    <w:uiPriority w:val="99"/>
    <w:rsid w:val="00050C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050C1E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"/>
    <w:uiPriority w:val="99"/>
    <w:rsid w:val="00050C1E"/>
    <w:pPr>
      <w:widowControl w:val="0"/>
      <w:autoSpaceDE w:val="0"/>
      <w:autoSpaceDN w:val="0"/>
      <w:adjustRightInd w:val="0"/>
      <w:spacing w:line="274" w:lineRule="exact"/>
      <w:jc w:val="both"/>
    </w:pPr>
    <w:rPr>
      <w:szCs w:val="24"/>
      <w:lang w:eastAsia="et-EE"/>
    </w:rPr>
  </w:style>
  <w:style w:type="paragraph" w:customStyle="1" w:styleId="Style16">
    <w:name w:val="Style16"/>
    <w:basedOn w:val="Normal"/>
    <w:uiPriority w:val="99"/>
    <w:rsid w:val="00050C1E"/>
    <w:pPr>
      <w:widowControl w:val="0"/>
      <w:autoSpaceDE w:val="0"/>
      <w:autoSpaceDN w:val="0"/>
      <w:adjustRightInd w:val="0"/>
      <w:jc w:val="both"/>
    </w:pPr>
    <w:rPr>
      <w:szCs w:val="24"/>
      <w:lang w:eastAsia="et-EE"/>
    </w:rPr>
  </w:style>
  <w:style w:type="paragraph" w:customStyle="1" w:styleId="Style19">
    <w:name w:val="Style19"/>
    <w:basedOn w:val="Normal"/>
    <w:uiPriority w:val="99"/>
    <w:rsid w:val="00050C1E"/>
    <w:pPr>
      <w:widowControl w:val="0"/>
      <w:autoSpaceDE w:val="0"/>
      <w:autoSpaceDN w:val="0"/>
      <w:adjustRightInd w:val="0"/>
      <w:spacing w:line="394" w:lineRule="exact"/>
    </w:pPr>
    <w:rPr>
      <w:szCs w:val="24"/>
      <w:lang w:eastAsia="et-EE"/>
    </w:rPr>
  </w:style>
  <w:style w:type="character" w:customStyle="1" w:styleId="FontStyle32">
    <w:name w:val="Font Style32"/>
    <w:basedOn w:val="DefaultParagraphFont"/>
    <w:uiPriority w:val="99"/>
    <w:rsid w:val="00050C1E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basedOn w:val="DefaultParagraphFont"/>
    <w:semiHidden/>
    <w:rsid w:val="00050C1E"/>
    <w:rPr>
      <w:color w:val="0000FF"/>
      <w:u w:val="single"/>
    </w:rPr>
  </w:style>
  <w:style w:type="paragraph" w:styleId="NormalIndent">
    <w:name w:val="Normal Indent"/>
    <w:basedOn w:val="Normal"/>
    <w:link w:val="NormalIndentChar"/>
    <w:rsid w:val="00050C1E"/>
    <w:pPr>
      <w:spacing w:before="60" w:after="60"/>
      <w:ind w:left="680"/>
      <w:jc w:val="both"/>
    </w:pPr>
    <w:rPr>
      <w:rFonts w:ascii="Trebuchet MS" w:hAnsi="Trebuchet MS"/>
      <w:sz w:val="20"/>
    </w:rPr>
  </w:style>
  <w:style w:type="character" w:customStyle="1" w:styleId="NormalIndentChar">
    <w:name w:val="Normal Indent Char"/>
    <w:basedOn w:val="DefaultParagraphFont"/>
    <w:link w:val="NormalIndent"/>
    <w:locked/>
    <w:rsid w:val="00050C1E"/>
    <w:rPr>
      <w:rFonts w:ascii="Trebuchet MS" w:eastAsia="Times New Roman" w:hAnsi="Trebuchet MS" w:cs="Times New Roman"/>
      <w:sz w:val="20"/>
      <w:szCs w:val="20"/>
      <w:lang w:eastAsia="ar-SA"/>
    </w:rPr>
  </w:style>
  <w:style w:type="paragraph" w:customStyle="1" w:styleId="Style18">
    <w:name w:val="Style18"/>
    <w:basedOn w:val="Normal"/>
    <w:uiPriority w:val="99"/>
    <w:rsid w:val="001165EA"/>
    <w:pPr>
      <w:widowControl w:val="0"/>
      <w:autoSpaceDE w:val="0"/>
      <w:autoSpaceDN w:val="0"/>
      <w:adjustRightInd w:val="0"/>
    </w:pPr>
    <w:rPr>
      <w:szCs w:val="24"/>
      <w:lang w:eastAsia="et-EE"/>
    </w:rPr>
  </w:style>
  <w:style w:type="paragraph" w:customStyle="1" w:styleId="Style26">
    <w:name w:val="Style26"/>
    <w:basedOn w:val="Normal"/>
    <w:uiPriority w:val="99"/>
    <w:rsid w:val="001165EA"/>
    <w:pPr>
      <w:widowControl w:val="0"/>
      <w:autoSpaceDE w:val="0"/>
      <w:autoSpaceDN w:val="0"/>
      <w:adjustRightInd w:val="0"/>
      <w:spacing w:line="274" w:lineRule="exact"/>
      <w:ind w:hanging="672"/>
      <w:jc w:val="both"/>
    </w:pPr>
    <w:rPr>
      <w:szCs w:val="24"/>
      <w:lang w:eastAsia="et-EE"/>
    </w:rPr>
  </w:style>
  <w:style w:type="paragraph" w:customStyle="1" w:styleId="Style15">
    <w:name w:val="Style15"/>
    <w:basedOn w:val="Normal"/>
    <w:uiPriority w:val="99"/>
    <w:rsid w:val="001165EA"/>
    <w:pPr>
      <w:widowControl w:val="0"/>
      <w:autoSpaceDE w:val="0"/>
      <w:autoSpaceDN w:val="0"/>
      <w:adjustRightInd w:val="0"/>
      <w:spacing w:line="278" w:lineRule="exact"/>
      <w:ind w:hanging="672"/>
      <w:jc w:val="both"/>
    </w:pPr>
    <w:rPr>
      <w:szCs w:val="24"/>
      <w:lang w:eastAsia="et-EE"/>
    </w:rPr>
  </w:style>
  <w:style w:type="paragraph" w:customStyle="1" w:styleId="Style20">
    <w:name w:val="Style20"/>
    <w:basedOn w:val="Normal"/>
    <w:uiPriority w:val="99"/>
    <w:rsid w:val="00AB36DB"/>
    <w:pPr>
      <w:widowControl w:val="0"/>
      <w:autoSpaceDE w:val="0"/>
      <w:autoSpaceDN w:val="0"/>
      <w:adjustRightInd w:val="0"/>
    </w:pPr>
    <w:rPr>
      <w:szCs w:val="24"/>
      <w:lang w:eastAsia="et-EE"/>
    </w:rPr>
  </w:style>
  <w:style w:type="paragraph" w:customStyle="1" w:styleId="Style17">
    <w:name w:val="Style17"/>
    <w:basedOn w:val="Normal"/>
    <w:uiPriority w:val="99"/>
    <w:rsid w:val="00AB36DB"/>
    <w:pPr>
      <w:widowControl w:val="0"/>
      <w:autoSpaceDE w:val="0"/>
      <w:autoSpaceDN w:val="0"/>
      <w:adjustRightInd w:val="0"/>
      <w:spacing w:line="394" w:lineRule="exact"/>
      <w:ind w:hanging="710"/>
    </w:pPr>
    <w:rPr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AB36DB"/>
    <w:pPr>
      <w:ind w:left="720"/>
      <w:contextualSpacing/>
    </w:pPr>
    <w:rPr>
      <w:lang w:val="en-GB"/>
    </w:rPr>
  </w:style>
  <w:style w:type="paragraph" w:customStyle="1" w:styleId="Style14">
    <w:name w:val="Style14"/>
    <w:basedOn w:val="Normal"/>
    <w:uiPriority w:val="99"/>
    <w:rsid w:val="00182067"/>
    <w:pPr>
      <w:widowControl w:val="0"/>
      <w:autoSpaceDE w:val="0"/>
      <w:autoSpaceDN w:val="0"/>
      <w:adjustRightInd w:val="0"/>
      <w:spacing w:line="278" w:lineRule="exact"/>
      <w:ind w:hanging="682"/>
    </w:pPr>
    <w:rPr>
      <w:szCs w:val="24"/>
      <w:lang w:eastAsia="et-EE"/>
    </w:rPr>
  </w:style>
  <w:style w:type="paragraph" w:customStyle="1" w:styleId="Style8">
    <w:name w:val="Style8"/>
    <w:basedOn w:val="Normal"/>
    <w:uiPriority w:val="99"/>
    <w:rsid w:val="00F50BFA"/>
    <w:pPr>
      <w:widowControl w:val="0"/>
      <w:autoSpaceDE w:val="0"/>
      <w:autoSpaceDN w:val="0"/>
      <w:adjustRightInd w:val="0"/>
    </w:pPr>
    <w:rPr>
      <w:szCs w:val="24"/>
      <w:lang w:eastAsia="et-EE"/>
    </w:rPr>
  </w:style>
  <w:style w:type="paragraph" w:customStyle="1" w:styleId="Style11">
    <w:name w:val="Style11"/>
    <w:basedOn w:val="Normal"/>
    <w:uiPriority w:val="99"/>
    <w:rsid w:val="00F50BFA"/>
    <w:pPr>
      <w:widowControl w:val="0"/>
      <w:autoSpaceDE w:val="0"/>
      <w:autoSpaceDN w:val="0"/>
      <w:adjustRightInd w:val="0"/>
      <w:spacing w:line="277" w:lineRule="exact"/>
      <w:ind w:hanging="355"/>
      <w:jc w:val="both"/>
    </w:pPr>
    <w:rPr>
      <w:szCs w:val="24"/>
      <w:lang w:eastAsia="et-EE"/>
    </w:rPr>
  </w:style>
  <w:style w:type="paragraph" w:customStyle="1" w:styleId="Style28">
    <w:name w:val="Style28"/>
    <w:basedOn w:val="Normal"/>
    <w:uiPriority w:val="99"/>
    <w:rsid w:val="00F50BFA"/>
    <w:pPr>
      <w:widowControl w:val="0"/>
      <w:autoSpaceDE w:val="0"/>
      <w:autoSpaceDN w:val="0"/>
      <w:adjustRightInd w:val="0"/>
      <w:spacing w:line="269" w:lineRule="exact"/>
      <w:ind w:hanging="701"/>
      <w:jc w:val="both"/>
    </w:pPr>
    <w:rPr>
      <w:rFonts w:eastAsiaTheme="minorEastAsia"/>
      <w:szCs w:val="24"/>
      <w:lang w:eastAsia="et-EE"/>
    </w:rPr>
  </w:style>
  <w:style w:type="character" w:customStyle="1" w:styleId="FontStyle37">
    <w:name w:val="Font Style37"/>
    <w:basedOn w:val="DefaultParagraphFont"/>
    <w:uiPriority w:val="99"/>
    <w:rsid w:val="00F50BFA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3D3B76"/>
    <w:pPr>
      <w:ind w:left="720"/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3D3B76"/>
    <w:rPr>
      <w:rFonts w:ascii="Arial" w:eastAsia="Times New Roman" w:hAnsi="Arial" w:cs="Arial"/>
      <w:szCs w:val="20"/>
      <w:lang w:eastAsia="ar-SA"/>
    </w:rPr>
  </w:style>
  <w:style w:type="paragraph" w:customStyle="1" w:styleId="WW-NormalIndent">
    <w:name w:val="WW-Normal Indent"/>
    <w:basedOn w:val="Normal"/>
    <w:rsid w:val="003D3B76"/>
    <w:pPr>
      <w:spacing w:before="60"/>
      <w:ind w:left="1985" w:firstLine="1"/>
    </w:pPr>
  </w:style>
  <w:style w:type="paragraph" w:customStyle="1" w:styleId="Kirjeldus">
    <w:name w:val="Kirjeldus"/>
    <w:basedOn w:val="BodyTextIndent2"/>
    <w:rsid w:val="00C45986"/>
    <w:pPr>
      <w:spacing w:after="0" w:line="240" w:lineRule="auto"/>
      <w:ind w:left="0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Taandegakehatekst31">
    <w:name w:val="Taandega kehatekst 31"/>
    <w:basedOn w:val="Normal"/>
    <w:rsid w:val="00C45986"/>
    <w:pPr>
      <w:ind w:left="708"/>
    </w:pPr>
    <w:rPr>
      <w:rFonts w:ascii="Arial" w:hAnsi="Arial" w:cs="Arial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459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598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36B61-80B9-408D-9B73-F7291CB2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Viks</dc:creator>
  <cp:keywords/>
  <dc:description/>
  <cp:lastModifiedBy>Kasutaja</cp:lastModifiedBy>
  <cp:revision>8</cp:revision>
  <dcterms:created xsi:type="dcterms:W3CDTF">2015-11-16T11:58:00Z</dcterms:created>
  <dcterms:modified xsi:type="dcterms:W3CDTF">2016-07-19T07:16:00Z</dcterms:modified>
</cp:coreProperties>
</file>